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1F8B" w14:textId="77777777" w:rsidR="00D81D76"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w:t>
      </w:r>
    </w:p>
    <w:p w14:paraId="381BF659" w14:textId="693B0E55" w:rsidR="00D10AFD" w:rsidRDefault="00D81D76" w:rsidP="00D10AFD">
      <w:pPr>
        <w:spacing w:after="0" w:line="320" w:lineRule="exact"/>
        <w:jc w:val="center"/>
        <w:rPr>
          <w:rFonts w:eastAsia="Times New Roman" w:cs="Arial"/>
          <w:b/>
          <w:lang w:eastAsia="pl-PL"/>
        </w:rPr>
      </w:pPr>
      <w:r>
        <w:rPr>
          <w:rFonts w:eastAsia="Times New Roman" w:cs="Arial"/>
          <w:b/>
          <w:lang w:eastAsia="pl-PL"/>
        </w:rPr>
        <w:t>do wystawy czasowej „Mattia Preti. Odkrywając barokowe tajemnice Malty”</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77777777"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6053FF31" w14:textId="03D2326D"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5164B">
        <w:rPr>
          <w:rFonts w:eastAsia="Times New Roman" w:cs="Arial"/>
          <w:lang w:eastAsia="pl-PL"/>
        </w:rPr>
        <w:t>obiekcie zabytkowym</w:t>
      </w:r>
      <w:r w:rsidR="00964F6B">
        <w:rPr>
          <w:rFonts w:eastAsia="Times New Roman" w:cs="Arial"/>
          <w:lang w:eastAsia="pl-PL"/>
        </w:rPr>
        <w:t xml:space="preserve"> Muzeum</w:t>
      </w:r>
      <w:r w:rsidR="00964F6B" w:rsidRPr="00786206">
        <w:rPr>
          <w:rFonts w:eastAsia="Times New Roman" w:cs="Arial"/>
          <w:lang w:eastAsia="pl-PL"/>
        </w:rPr>
        <w:t xml:space="preserve"> </w:t>
      </w:r>
      <w:r w:rsidR="0095164B">
        <w:rPr>
          <w:rFonts w:eastAsia="Times New Roman" w:cs="Arial"/>
          <w:lang w:eastAsia="pl-PL"/>
        </w:rPr>
        <w:t>– Podchorążówce.</w:t>
      </w:r>
    </w:p>
    <w:p w14:paraId="1171ED38" w14:textId="4EA6D885"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 </w:t>
      </w:r>
      <w:r w:rsidR="00DB03E0">
        <w:rPr>
          <w:rFonts w:eastAsia="Times New Roman" w:cs="Arial"/>
          <w:lang w:eastAsia="pl-PL"/>
        </w:rPr>
        <w:t xml:space="preserve">nawiązujących do tematyki wystawy </w:t>
      </w:r>
      <w:r w:rsidR="00944FF4" w:rsidRPr="00F1421D">
        <w:rPr>
          <w:rFonts w:eastAsia="Times New Roman" w:cs="Arial"/>
          <w:lang w:eastAsia="pl-PL"/>
        </w:rPr>
        <w:t>c</w:t>
      </w:r>
      <w:r w:rsidR="00DB03E0">
        <w:rPr>
          <w:rFonts w:eastAsia="Times New Roman" w:cs="Arial"/>
          <w:lang w:eastAsia="pl-PL"/>
        </w:rPr>
        <w:t xml:space="preserve">zasowej „Mattia Preti. Odkrywając barokowe tajemnice Malty” organizowanej </w:t>
      </w:r>
      <w:r w:rsidR="00944FF4" w:rsidRPr="00F1421D">
        <w:rPr>
          <w:rFonts w:eastAsia="Times New Roman" w:cs="Arial"/>
          <w:lang w:eastAsia="pl-PL"/>
        </w:rPr>
        <w:t xml:space="preserve"> przez Muzeum.</w:t>
      </w:r>
    </w:p>
    <w:p w14:paraId="5AA63ED4" w14:textId="0B94C3DE"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bookmarkStart w:id="0" w:name="_GoBack"/>
      <w:bookmarkEnd w:id="0"/>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0B703F50"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p>
    <w:p w14:paraId="4EA32109" w14:textId="281986B1"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6FE99A81"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F95B43" w:rsidRPr="00586C66">
        <w:rPr>
          <w:rFonts w:eastAsia="Times New Roman" w:cs="Arial"/>
          <w:lang w:eastAsia="pl-PL"/>
        </w:rPr>
        <w:t xml:space="preserve"> </w:t>
      </w:r>
    </w:p>
    <w:p w14:paraId="5596E6DB" w14:textId="692EBB32"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w:t>
      </w:r>
      <w:r w:rsidR="00DB03E0">
        <w:t>20</w:t>
      </w:r>
      <w:r w:rsidR="00E94C85">
        <w:t xml:space="preserve">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2E037E23"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Lekcja. O zmianie te</w:t>
      </w:r>
      <w:r w:rsidR="006A78B5">
        <w:t>rminu</w:t>
      </w:r>
      <w:r>
        <w:t xml:space="preserve">, Muzeum zobowiązuje się poinformować grupę niezwłocznie po ustaleniu takiej konieczności </w:t>
      </w:r>
      <w:r>
        <w:rPr>
          <w:lang w:eastAsia="pl-PL"/>
        </w:rPr>
        <w:t xml:space="preserve">(telefonicznie lub poprzez e-mail) </w:t>
      </w:r>
      <w:r>
        <w:t xml:space="preserve">i ustalić z grupą nowy termin Lekcji W sytuacjach wyjątkowych, </w:t>
      </w:r>
      <w:r w:rsidR="00122A5A">
        <w:t>gdy ustalenie nowego terminu Lekcji</w:t>
      </w:r>
      <w:r w:rsidR="00311B1C">
        <w:t xml:space="preserve"> </w:t>
      </w:r>
      <w:r w:rsidR="00122A5A" w:rsidRPr="00021FF9">
        <w:t>nie będzie możliwe,</w:t>
      </w:r>
      <w:r>
        <w:t xml:space="preserve"> </w:t>
      </w:r>
      <w:r w:rsidRPr="00021FF9">
        <w:t>Muzeum ma prawo do anulowania Lekcji i zobowiązuje się do zwrotu należności za bilety, jeżeli grupa wykupiła je przed datą anulowania Lekcji.</w:t>
      </w:r>
      <w:r w:rsidR="00FF008D" w:rsidRPr="00021FF9">
        <w:t xml:space="preserve"> </w:t>
      </w:r>
      <w:bookmarkStart w:id="1"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 xml:space="preserve">przed jej planowanym rozpoczęciem, Muzeum udzieli grupie 25% rabatu na Lekcję, </w:t>
      </w:r>
      <w:bookmarkEnd w:id="1"/>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4AC4FA02" w:rsidR="00B2475B" w:rsidRPr="00021FF9"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lastRenderedPageBreak/>
        <w:t xml:space="preserve">Grupa ma prawo nieodpłatnie dokonać zmiany terminu Lekcji lub anulować rezerwację </w:t>
      </w:r>
      <w:r w:rsidR="003066D7">
        <w:br/>
      </w:r>
      <w:r w:rsidRPr="00021FF9">
        <w:t xml:space="preserve">w terminie do 72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72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 xml:space="preserve">e-mail: </w:t>
      </w:r>
      <w:hyperlink r:id="rId9" w:history="1">
        <w:r w:rsidR="00D531A6" w:rsidRPr="0077503A">
          <w:rPr>
            <w:rStyle w:val="Hipercze"/>
          </w:rPr>
          <w:t>rezerwacje@lazienki-krolewskie.pl</w:t>
        </w:r>
      </w:hyperlink>
      <w:r w:rsidRPr="00021FF9">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77777777"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705E1F92"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 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2F7AC74E"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8C7B0A">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14A80440" w:rsidR="00D531A6" w:rsidRDefault="00D531A6" w:rsidP="00D531A6">
      <w:pPr>
        <w:pStyle w:val="Akapitzlist"/>
        <w:numPr>
          <w:ilvl w:val="0"/>
          <w:numId w:val="16"/>
        </w:numPr>
        <w:spacing w:after="0" w:line="320" w:lineRule="exact"/>
      </w:pPr>
      <w:r w:rsidRPr="00480965">
        <w:t>pilnowanie drożnych ciągów komunikacyjnych (niesiadanie przy drzwiach)</w:t>
      </w:r>
      <w:r>
        <w:t xml:space="preserve">, </w:t>
      </w:r>
    </w:p>
    <w:p w14:paraId="14D084CE" w14:textId="77777777"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Działu Edukacji</w:t>
      </w:r>
      <w:r w:rsidR="00B064E3">
        <w:t xml:space="preserve"> Muzealnej</w:t>
      </w:r>
      <w:r w:rsidR="005278C7">
        <w:t xml:space="preserve"> oraz</w:t>
      </w:r>
      <w:r w:rsidRPr="00480965">
        <w:t xml:space="preserve"> Edukatora</w:t>
      </w:r>
      <w:r w:rsidR="00F43436">
        <w:t>;</w:t>
      </w:r>
    </w:p>
    <w:p w14:paraId="36FDFA26" w14:textId="79F9717A" w:rsidR="008157C1" w:rsidRPr="00B9406B" w:rsidRDefault="00FD050C" w:rsidP="008157C1">
      <w:pPr>
        <w:pStyle w:val="Akapitzlist"/>
        <w:numPr>
          <w:ilvl w:val="0"/>
          <w:numId w:val="3"/>
        </w:numPr>
        <w:tabs>
          <w:tab w:val="left" w:pos="567"/>
        </w:tabs>
        <w:spacing w:after="0" w:line="320" w:lineRule="exact"/>
        <w:ind w:left="567" w:hanging="425"/>
        <w:jc w:val="both"/>
      </w:pPr>
      <w:r w:rsidRPr="00B9406B">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9406B">
        <w:t xml:space="preserve"> Regulaminu.</w:t>
      </w:r>
    </w:p>
    <w:p w14:paraId="48725780" w14:textId="3C2C8F50"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lastRenderedPageBreak/>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F506CB" w:rsidRDefault="0023559C" w:rsidP="0023559C">
      <w:pPr>
        <w:tabs>
          <w:tab w:val="left" w:pos="567"/>
        </w:tabs>
        <w:spacing w:after="0" w:line="320" w:lineRule="exact"/>
        <w:jc w:val="both"/>
        <w:rPr>
          <w:sz w:val="18"/>
        </w:rPr>
      </w:pPr>
      <w:r w:rsidRPr="00F506CB">
        <w:rPr>
          <w:sz w:val="18"/>
        </w:rPr>
        <w:t>Załącznik nr 1</w:t>
      </w:r>
    </w:p>
    <w:p w14:paraId="39C8ED27" w14:textId="77777777" w:rsidR="005D0336" w:rsidRPr="00F506CB" w:rsidRDefault="005D0336" w:rsidP="0023559C">
      <w:pPr>
        <w:tabs>
          <w:tab w:val="left" w:pos="567"/>
        </w:tabs>
        <w:spacing w:after="0" w:line="320" w:lineRule="exact"/>
        <w:jc w:val="both"/>
        <w:rPr>
          <w:sz w:val="18"/>
        </w:rPr>
      </w:pPr>
    </w:p>
    <w:p w14:paraId="56FB36CF" w14:textId="77777777" w:rsidR="001D40FE" w:rsidRPr="001D40FE" w:rsidRDefault="001D40FE" w:rsidP="001D40FE">
      <w:pPr>
        <w:jc w:val="center"/>
        <w:rPr>
          <w:b/>
          <w:sz w:val="18"/>
          <w:szCs w:val="18"/>
        </w:rPr>
      </w:pPr>
      <w:r w:rsidRPr="001D40FE">
        <w:rPr>
          <w:b/>
          <w:sz w:val="18"/>
          <w:szCs w:val="18"/>
        </w:rPr>
        <w:t>CENNIK BILETÓW I INNYCH OPŁAT ZA LEKCJE MUZEALNE STACJONARNE</w:t>
      </w:r>
    </w:p>
    <w:p w14:paraId="7E729217" w14:textId="77777777" w:rsidR="001D40FE" w:rsidRPr="001D40FE" w:rsidRDefault="001D40FE" w:rsidP="001D40FE">
      <w:pPr>
        <w:jc w:val="center"/>
        <w:rPr>
          <w:b/>
          <w:sz w:val="18"/>
          <w:szCs w:val="18"/>
        </w:rPr>
      </w:pPr>
      <w:r w:rsidRPr="001D40FE">
        <w:rPr>
          <w:b/>
          <w:sz w:val="18"/>
          <w:szCs w:val="18"/>
        </w:rPr>
        <w:t>w Muzeum Łazienki Królewskie w Warszawie</w:t>
      </w:r>
    </w:p>
    <w:tbl>
      <w:tblPr>
        <w:tblStyle w:val="Tabela-Siatka"/>
        <w:tblW w:w="0" w:type="auto"/>
        <w:tblLook w:val="04A0" w:firstRow="1" w:lastRow="0" w:firstColumn="1" w:lastColumn="0" w:noHBand="0" w:noVBand="1"/>
      </w:tblPr>
      <w:tblGrid>
        <w:gridCol w:w="5103"/>
        <w:gridCol w:w="1543"/>
        <w:gridCol w:w="984"/>
        <w:gridCol w:w="1432"/>
      </w:tblGrid>
      <w:tr w:rsidR="00034B40" w:rsidRPr="001D40FE" w14:paraId="7512D50E" w14:textId="77777777" w:rsidTr="00A24B94">
        <w:tc>
          <w:tcPr>
            <w:tcW w:w="5103" w:type="dxa"/>
          </w:tcPr>
          <w:p w14:paraId="2BC95714" w14:textId="3BC0ED40" w:rsidR="00034B40" w:rsidRPr="00034B40" w:rsidRDefault="00034B40" w:rsidP="00034B40">
            <w:pPr>
              <w:spacing w:line="360" w:lineRule="auto"/>
              <w:jc w:val="center"/>
              <w:rPr>
                <w:b/>
                <w:sz w:val="18"/>
                <w:szCs w:val="18"/>
              </w:rPr>
            </w:pPr>
            <w:r w:rsidRPr="00034B40">
              <w:rPr>
                <w:b/>
                <w:sz w:val="18"/>
              </w:rPr>
              <w:t>RODZAJE BILETÓW I OPŁAT*</w:t>
            </w:r>
          </w:p>
        </w:tc>
        <w:tc>
          <w:tcPr>
            <w:tcW w:w="1543" w:type="dxa"/>
          </w:tcPr>
          <w:p w14:paraId="74001F8F" w14:textId="77777777" w:rsidR="00034B40" w:rsidRPr="00034B40" w:rsidRDefault="00034B40" w:rsidP="00034B40">
            <w:pPr>
              <w:spacing w:line="360" w:lineRule="auto"/>
              <w:jc w:val="center"/>
              <w:rPr>
                <w:b/>
                <w:sz w:val="18"/>
              </w:rPr>
            </w:pPr>
            <w:r w:rsidRPr="00034B40">
              <w:rPr>
                <w:b/>
                <w:sz w:val="18"/>
              </w:rPr>
              <w:t>CENA BRUTTO</w:t>
            </w:r>
          </w:p>
          <w:p w14:paraId="372E3A71" w14:textId="43C7A277" w:rsidR="00034B40" w:rsidRPr="00034B40" w:rsidRDefault="00034B40" w:rsidP="00034B40">
            <w:pPr>
              <w:spacing w:line="360" w:lineRule="auto"/>
              <w:jc w:val="center"/>
              <w:rPr>
                <w:b/>
                <w:sz w:val="18"/>
                <w:szCs w:val="18"/>
              </w:rPr>
            </w:pPr>
            <w:r w:rsidRPr="00034B40">
              <w:rPr>
                <w:b/>
                <w:sz w:val="18"/>
              </w:rPr>
              <w:t>(zł)</w:t>
            </w:r>
          </w:p>
        </w:tc>
        <w:tc>
          <w:tcPr>
            <w:tcW w:w="984" w:type="dxa"/>
          </w:tcPr>
          <w:p w14:paraId="0384D02E" w14:textId="7C9B3CCB" w:rsidR="00034B40" w:rsidRPr="00034B40" w:rsidRDefault="00034B40" w:rsidP="00034B40">
            <w:pPr>
              <w:spacing w:line="360" w:lineRule="auto"/>
              <w:jc w:val="center"/>
              <w:rPr>
                <w:b/>
                <w:sz w:val="18"/>
                <w:szCs w:val="18"/>
              </w:rPr>
            </w:pPr>
            <w:r w:rsidRPr="00034B40">
              <w:rPr>
                <w:b/>
                <w:sz w:val="18"/>
              </w:rPr>
              <w:t>VAT 8%</w:t>
            </w:r>
          </w:p>
        </w:tc>
        <w:tc>
          <w:tcPr>
            <w:tcW w:w="1432" w:type="dxa"/>
          </w:tcPr>
          <w:p w14:paraId="1F2A0C7F" w14:textId="77777777" w:rsidR="00034B40" w:rsidRPr="00034B40" w:rsidRDefault="00034B40" w:rsidP="00034B40">
            <w:pPr>
              <w:spacing w:line="360" w:lineRule="auto"/>
              <w:jc w:val="center"/>
              <w:rPr>
                <w:b/>
                <w:sz w:val="18"/>
              </w:rPr>
            </w:pPr>
            <w:r w:rsidRPr="00034B40">
              <w:rPr>
                <w:b/>
                <w:sz w:val="18"/>
              </w:rPr>
              <w:t>CENA NETTO</w:t>
            </w:r>
          </w:p>
          <w:p w14:paraId="59859786" w14:textId="2B2E17B0" w:rsidR="00034B40" w:rsidRPr="00034B40" w:rsidRDefault="00034B40" w:rsidP="00034B40">
            <w:pPr>
              <w:spacing w:line="360" w:lineRule="auto"/>
              <w:jc w:val="center"/>
              <w:rPr>
                <w:b/>
                <w:sz w:val="18"/>
                <w:szCs w:val="18"/>
              </w:rPr>
            </w:pPr>
            <w:r w:rsidRPr="00034B40">
              <w:rPr>
                <w:b/>
                <w:sz w:val="18"/>
              </w:rPr>
              <w:t>(zł)</w:t>
            </w:r>
          </w:p>
        </w:tc>
      </w:tr>
      <w:tr w:rsidR="00034B40" w:rsidRPr="001D40FE" w14:paraId="69F2AA76" w14:textId="77777777" w:rsidTr="00A24B94">
        <w:tc>
          <w:tcPr>
            <w:tcW w:w="9062" w:type="dxa"/>
            <w:gridSpan w:val="4"/>
          </w:tcPr>
          <w:p w14:paraId="6E847112" w14:textId="61DD6A08" w:rsidR="00034B40" w:rsidRPr="00034B40" w:rsidRDefault="00034B40" w:rsidP="00034B40">
            <w:pPr>
              <w:spacing w:line="360" w:lineRule="auto"/>
              <w:rPr>
                <w:b/>
                <w:sz w:val="18"/>
                <w:szCs w:val="18"/>
              </w:rPr>
            </w:pPr>
            <w:r w:rsidRPr="00034B40">
              <w:rPr>
                <w:b/>
                <w:sz w:val="18"/>
              </w:rPr>
              <w:t>Lekcje muzealne w języku polskim (60 minut)</w:t>
            </w:r>
          </w:p>
        </w:tc>
      </w:tr>
      <w:tr w:rsidR="00034B40" w:rsidRPr="001D40FE" w14:paraId="7E399DD7" w14:textId="77777777" w:rsidTr="00A24B94">
        <w:tc>
          <w:tcPr>
            <w:tcW w:w="5103" w:type="dxa"/>
          </w:tcPr>
          <w:p w14:paraId="1D825280" w14:textId="6D36983D" w:rsidR="00034B40" w:rsidRPr="00034B40" w:rsidRDefault="00034B40" w:rsidP="00034B40">
            <w:pPr>
              <w:spacing w:line="360" w:lineRule="auto"/>
              <w:rPr>
                <w:sz w:val="18"/>
                <w:szCs w:val="18"/>
              </w:rPr>
            </w:pPr>
            <w:r w:rsidRPr="00034B40">
              <w:rPr>
                <w:sz w:val="18"/>
              </w:rPr>
              <w:t>Bilet dla uczestnika</w:t>
            </w:r>
          </w:p>
        </w:tc>
        <w:tc>
          <w:tcPr>
            <w:tcW w:w="1543" w:type="dxa"/>
          </w:tcPr>
          <w:p w14:paraId="2BA3C5FA" w14:textId="3228A6CF" w:rsidR="00034B40" w:rsidRPr="00034B40" w:rsidRDefault="00034B40" w:rsidP="00034B40">
            <w:pPr>
              <w:spacing w:line="360" w:lineRule="auto"/>
              <w:jc w:val="center"/>
              <w:rPr>
                <w:sz w:val="18"/>
                <w:szCs w:val="18"/>
              </w:rPr>
            </w:pPr>
            <w:r w:rsidRPr="00034B40">
              <w:rPr>
                <w:sz w:val="18"/>
              </w:rPr>
              <w:t>16</w:t>
            </w:r>
          </w:p>
        </w:tc>
        <w:tc>
          <w:tcPr>
            <w:tcW w:w="984" w:type="dxa"/>
          </w:tcPr>
          <w:p w14:paraId="44EEDA9E" w14:textId="392C65DA" w:rsidR="00034B40" w:rsidRPr="00034B40" w:rsidRDefault="00034B40" w:rsidP="00034B40">
            <w:pPr>
              <w:spacing w:line="360" w:lineRule="auto"/>
              <w:jc w:val="center"/>
              <w:rPr>
                <w:sz w:val="18"/>
                <w:szCs w:val="18"/>
              </w:rPr>
            </w:pPr>
            <w:r w:rsidRPr="00034B40">
              <w:rPr>
                <w:sz w:val="18"/>
              </w:rPr>
              <w:t>1,19</w:t>
            </w:r>
          </w:p>
        </w:tc>
        <w:tc>
          <w:tcPr>
            <w:tcW w:w="1432" w:type="dxa"/>
          </w:tcPr>
          <w:p w14:paraId="1A45AE3A" w14:textId="4101319B" w:rsidR="00034B40" w:rsidRPr="00034B40" w:rsidRDefault="00034B40" w:rsidP="00034B40">
            <w:pPr>
              <w:spacing w:line="360" w:lineRule="auto"/>
              <w:jc w:val="center"/>
              <w:rPr>
                <w:sz w:val="18"/>
                <w:szCs w:val="18"/>
              </w:rPr>
            </w:pPr>
            <w:r w:rsidRPr="00034B40">
              <w:rPr>
                <w:sz w:val="18"/>
              </w:rPr>
              <w:t>14,81</w:t>
            </w:r>
          </w:p>
        </w:tc>
      </w:tr>
      <w:tr w:rsidR="00034B40" w:rsidRPr="001D40FE" w14:paraId="1588B8A6" w14:textId="77777777" w:rsidTr="00A24B94">
        <w:tc>
          <w:tcPr>
            <w:tcW w:w="5103" w:type="dxa"/>
          </w:tcPr>
          <w:p w14:paraId="036938D8" w14:textId="4D563410" w:rsidR="00034B40" w:rsidRPr="00034B40" w:rsidRDefault="00034B40" w:rsidP="00034B40">
            <w:pPr>
              <w:spacing w:line="360" w:lineRule="auto"/>
              <w:rPr>
                <w:sz w:val="18"/>
                <w:szCs w:val="18"/>
              </w:rPr>
            </w:pPr>
            <w:r w:rsidRPr="00034B40">
              <w:rPr>
                <w:sz w:val="18"/>
              </w:rPr>
              <w:t>Opłata minimalna</w:t>
            </w:r>
          </w:p>
        </w:tc>
        <w:tc>
          <w:tcPr>
            <w:tcW w:w="1543" w:type="dxa"/>
          </w:tcPr>
          <w:p w14:paraId="76B67422" w14:textId="5A3F64CE" w:rsidR="00034B40" w:rsidRPr="00034B40" w:rsidRDefault="00034B40" w:rsidP="00034B40">
            <w:pPr>
              <w:spacing w:line="360" w:lineRule="auto"/>
              <w:jc w:val="center"/>
              <w:rPr>
                <w:sz w:val="18"/>
                <w:szCs w:val="18"/>
              </w:rPr>
            </w:pPr>
            <w:r w:rsidRPr="00034B40">
              <w:rPr>
                <w:sz w:val="18"/>
              </w:rPr>
              <w:t>100</w:t>
            </w:r>
          </w:p>
        </w:tc>
        <w:tc>
          <w:tcPr>
            <w:tcW w:w="984" w:type="dxa"/>
          </w:tcPr>
          <w:p w14:paraId="509228FF" w14:textId="40A96434" w:rsidR="00034B40" w:rsidRPr="00034B40" w:rsidRDefault="00034B40" w:rsidP="00034B40">
            <w:pPr>
              <w:spacing w:line="360" w:lineRule="auto"/>
              <w:jc w:val="center"/>
              <w:rPr>
                <w:sz w:val="18"/>
                <w:szCs w:val="18"/>
              </w:rPr>
            </w:pPr>
            <w:r w:rsidRPr="00034B40">
              <w:rPr>
                <w:sz w:val="18"/>
              </w:rPr>
              <w:t>7,41</w:t>
            </w:r>
          </w:p>
        </w:tc>
        <w:tc>
          <w:tcPr>
            <w:tcW w:w="1432" w:type="dxa"/>
          </w:tcPr>
          <w:p w14:paraId="123BA72A" w14:textId="71163823" w:rsidR="00034B40" w:rsidRPr="00034B40" w:rsidRDefault="00034B40" w:rsidP="00034B40">
            <w:pPr>
              <w:spacing w:line="360" w:lineRule="auto"/>
              <w:jc w:val="center"/>
              <w:rPr>
                <w:sz w:val="18"/>
                <w:szCs w:val="18"/>
              </w:rPr>
            </w:pPr>
            <w:r w:rsidRPr="00034B40">
              <w:rPr>
                <w:sz w:val="18"/>
              </w:rPr>
              <w:t>92,59</w:t>
            </w:r>
          </w:p>
        </w:tc>
      </w:tr>
      <w:tr w:rsidR="00034B40" w:rsidRPr="001D40FE" w14:paraId="0ACD2A70" w14:textId="77777777" w:rsidTr="00A24B94">
        <w:tc>
          <w:tcPr>
            <w:tcW w:w="5103" w:type="dxa"/>
          </w:tcPr>
          <w:p w14:paraId="3920693C" w14:textId="204181F2" w:rsidR="00034B40" w:rsidRPr="00034B40" w:rsidRDefault="00034B40" w:rsidP="00034B40">
            <w:pPr>
              <w:spacing w:line="360" w:lineRule="auto"/>
              <w:rPr>
                <w:sz w:val="18"/>
                <w:szCs w:val="18"/>
              </w:rPr>
            </w:pPr>
            <w:r w:rsidRPr="00034B40">
              <w:rPr>
                <w:sz w:val="18"/>
              </w:rPr>
              <w:t>Opłata rezygnacyjna</w:t>
            </w:r>
          </w:p>
        </w:tc>
        <w:tc>
          <w:tcPr>
            <w:tcW w:w="1543" w:type="dxa"/>
          </w:tcPr>
          <w:p w14:paraId="2B71EDBA" w14:textId="34429810" w:rsidR="00034B40" w:rsidRPr="00034B40" w:rsidRDefault="00034B40" w:rsidP="00034B40">
            <w:pPr>
              <w:spacing w:line="360" w:lineRule="auto"/>
              <w:jc w:val="center"/>
              <w:rPr>
                <w:sz w:val="18"/>
                <w:szCs w:val="18"/>
              </w:rPr>
            </w:pPr>
            <w:r w:rsidRPr="00034B40">
              <w:rPr>
                <w:sz w:val="18"/>
              </w:rPr>
              <w:t>100</w:t>
            </w:r>
          </w:p>
        </w:tc>
        <w:tc>
          <w:tcPr>
            <w:tcW w:w="984" w:type="dxa"/>
          </w:tcPr>
          <w:p w14:paraId="4CB9C49F" w14:textId="4CC1DC64" w:rsidR="00034B40" w:rsidRPr="00034B40" w:rsidRDefault="00034B40" w:rsidP="00034B40">
            <w:pPr>
              <w:spacing w:line="360" w:lineRule="auto"/>
              <w:jc w:val="center"/>
              <w:rPr>
                <w:sz w:val="18"/>
                <w:szCs w:val="18"/>
              </w:rPr>
            </w:pPr>
            <w:r w:rsidRPr="00034B40">
              <w:rPr>
                <w:sz w:val="18"/>
              </w:rPr>
              <w:t>7,41</w:t>
            </w:r>
          </w:p>
        </w:tc>
        <w:tc>
          <w:tcPr>
            <w:tcW w:w="1432" w:type="dxa"/>
          </w:tcPr>
          <w:p w14:paraId="0DB8EF9E" w14:textId="20811BAC" w:rsidR="00034B40" w:rsidRPr="00034B40" w:rsidRDefault="00034B40" w:rsidP="00034B40">
            <w:pPr>
              <w:spacing w:line="360" w:lineRule="auto"/>
              <w:jc w:val="center"/>
              <w:rPr>
                <w:sz w:val="18"/>
                <w:szCs w:val="18"/>
              </w:rPr>
            </w:pPr>
            <w:r w:rsidRPr="00034B40">
              <w:rPr>
                <w:sz w:val="18"/>
              </w:rPr>
              <w:t>92,59</w:t>
            </w:r>
          </w:p>
        </w:tc>
      </w:tr>
      <w:tr w:rsidR="00034B40" w:rsidRPr="001D40FE" w14:paraId="1DB68987" w14:textId="77777777" w:rsidTr="00A24B94">
        <w:tc>
          <w:tcPr>
            <w:tcW w:w="9062" w:type="dxa"/>
            <w:gridSpan w:val="4"/>
          </w:tcPr>
          <w:p w14:paraId="7BE1BA57" w14:textId="29C51329" w:rsidR="00034B40" w:rsidRPr="00034B40" w:rsidRDefault="00034B40" w:rsidP="00034B40">
            <w:pPr>
              <w:spacing w:line="360" w:lineRule="auto"/>
              <w:rPr>
                <w:sz w:val="18"/>
                <w:szCs w:val="18"/>
              </w:rPr>
            </w:pPr>
            <w:r w:rsidRPr="00034B40">
              <w:rPr>
                <w:b/>
                <w:sz w:val="18"/>
              </w:rPr>
              <w:t>Lekcje muzealne w języku obcym (60 minut)</w:t>
            </w:r>
          </w:p>
        </w:tc>
      </w:tr>
      <w:tr w:rsidR="00034B40" w:rsidRPr="001D40FE" w14:paraId="513E1DC5" w14:textId="77777777" w:rsidTr="00A24B94">
        <w:tc>
          <w:tcPr>
            <w:tcW w:w="5103" w:type="dxa"/>
          </w:tcPr>
          <w:p w14:paraId="7EC6C57F" w14:textId="392D3E7D" w:rsidR="00034B40" w:rsidRPr="00034B40" w:rsidRDefault="00034B40" w:rsidP="00034B40">
            <w:pPr>
              <w:spacing w:line="360" w:lineRule="auto"/>
              <w:rPr>
                <w:sz w:val="18"/>
                <w:szCs w:val="18"/>
              </w:rPr>
            </w:pPr>
            <w:r w:rsidRPr="00034B40">
              <w:rPr>
                <w:sz w:val="18"/>
              </w:rPr>
              <w:t>Bilet dla uczestnika</w:t>
            </w:r>
          </w:p>
        </w:tc>
        <w:tc>
          <w:tcPr>
            <w:tcW w:w="1543" w:type="dxa"/>
          </w:tcPr>
          <w:p w14:paraId="2A93A7F4" w14:textId="3246FFF1" w:rsidR="00034B40" w:rsidRPr="00034B40" w:rsidRDefault="00034B40" w:rsidP="00034B40">
            <w:pPr>
              <w:spacing w:line="360" w:lineRule="auto"/>
              <w:jc w:val="center"/>
              <w:rPr>
                <w:sz w:val="18"/>
                <w:szCs w:val="18"/>
              </w:rPr>
            </w:pPr>
            <w:r w:rsidRPr="00034B40">
              <w:rPr>
                <w:sz w:val="18"/>
              </w:rPr>
              <w:t>32</w:t>
            </w:r>
          </w:p>
        </w:tc>
        <w:tc>
          <w:tcPr>
            <w:tcW w:w="984" w:type="dxa"/>
          </w:tcPr>
          <w:p w14:paraId="7D9EF735" w14:textId="638B5747" w:rsidR="00034B40" w:rsidRPr="00034B40" w:rsidRDefault="00034B40" w:rsidP="00034B40">
            <w:pPr>
              <w:spacing w:line="360" w:lineRule="auto"/>
              <w:jc w:val="center"/>
              <w:rPr>
                <w:sz w:val="18"/>
                <w:szCs w:val="18"/>
              </w:rPr>
            </w:pPr>
            <w:r w:rsidRPr="00034B40">
              <w:rPr>
                <w:sz w:val="18"/>
              </w:rPr>
              <w:t>2,37</w:t>
            </w:r>
          </w:p>
        </w:tc>
        <w:tc>
          <w:tcPr>
            <w:tcW w:w="1432" w:type="dxa"/>
          </w:tcPr>
          <w:p w14:paraId="567E959A" w14:textId="61BAFB0E" w:rsidR="00034B40" w:rsidRPr="00034B40" w:rsidRDefault="00034B40" w:rsidP="00034B40">
            <w:pPr>
              <w:spacing w:line="360" w:lineRule="auto"/>
              <w:jc w:val="center"/>
              <w:rPr>
                <w:sz w:val="18"/>
                <w:szCs w:val="18"/>
              </w:rPr>
            </w:pPr>
            <w:r w:rsidRPr="00034B40">
              <w:rPr>
                <w:sz w:val="18"/>
              </w:rPr>
              <w:t>29,63</w:t>
            </w:r>
          </w:p>
        </w:tc>
      </w:tr>
      <w:tr w:rsidR="00034B40" w:rsidRPr="001D40FE" w14:paraId="4C2D8660" w14:textId="77777777" w:rsidTr="00A24B94">
        <w:tc>
          <w:tcPr>
            <w:tcW w:w="5103" w:type="dxa"/>
          </w:tcPr>
          <w:p w14:paraId="5708ECD3" w14:textId="348E486D" w:rsidR="00034B40" w:rsidRPr="00034B40" w:rsidRDefault="00034B40" w:rsidP="00034B40">
            <w:pPr>
              <w:spacing w:line="360" w:lineRule="auto"/>
              <w:rPr>
                <w:sz w:val="18"/>
                <w:szCs w:val="18"/>
              </w:rPr>
            </w:pPr>
            <w:r w:rsidRPr="00034B40">
              <w:rPr>
                <w:sz w:val="18"/>
              </w:rPr>
              <w:t>Opłata minimalna</w:t>
            </w:r>
          </w:p>
        </w:tc>
        <w:tc>
          <w:tcPr>
            <w:tcW w:w="1543" w:type="dxa"/>
          </w:tcPr>
          <w:p w14:paraId="0C7247D4" w14:textId="4D151D73" w:rsidR="00034B40" w:rsidRPr="00034B40" w:rsidRDefault="00034B40" w:rsidP="00034B40">
            <w:pPr>
              <w:spacing w:line="360" w:lineRule="auto"/>
              <w:jc w:val="center"/>
              <w:rPr>
                <w:sz w:val="18"/>
                <w:szCs w:val="18"/>
              </w:rPr>
            </w:pPr>
            <w:r w:rsidRPr="00034B40">
              <w:rPr>
                <w:sz w:val="18"/>
              </w:rPr>
              <w:t>190</w:t>
            </w:r>
          </w:p>
        </w:tc>
        <w:tc>
          <w:tcPr>
            <w:tcW w:w="984" w:type="dxa"/>
          </w:tcPr>
          <w:p w14:paraId="173A3615" w14:textId="2CD651EE" w:rsidR="00034B40" w:rsidRPr="00034B40" w:rsidRDefault="00034B40" w:rsidP="00034B40">
            <w:pPr>
              <w:spacing w:line="360" w:lineRule="auto"/>
              <w:jc w:val="center"/>
              <w:rPr>
                <w:sz w:val="18"/>
                <w:szCs w:val="18"/>
              </w:rPr>
            </w:pPr>
            <w:r w:rsidRPr="00034B40">
              <w:rPr>
                <w:sz w:val="18"/>
              </w:rPr>
              <w:t>14,07</w:t>
            </w:r>
          </w:p>
        </w:tc>
        <w:tc>
          <w:tcPr>
            <w:tcW w:w="1432" w:type="dxa"/>
          </w:tcPr>
          <w:p w14:paraId="2F398199" w14:textId="0CE722B3" w:rsidR="00034B40" w:rsidRPr="00034B40" w:rsidRDefault="00034B40" w:rsidP="00034B40">
            <w:pPr>
              <w:spacing w:line="360" w:lineRule="auto"/>
              <w:jc w:val="center"/>
              <w:rPr>
                <w:sz w:val="18"/>
                <w:szCs w:val="18"/>
              </w:rPr>
            </w:pPr>
            <w:r w:rsidRPr="00034B40">
              <w:rPr>
                <w:sz w:val="18"/>
              </w:rPr>
              <w:t>175,93</w:t>
            </w:r>
          </w:p>
        </w:tc>
      </w:tr>
      <w:tr w:rsidR="00034B40" w:rsidRPr="001D40FE" w14:paraId="2D95AF82" w14:textId="77777777" w:rsidTr="00A24B94">
        <w:tc>
          <w:tcPr>
            <w:tcW w:w="5103" w:type="dxa"/>
          </w:tcPr>
          <w:p w14:paraId="0988E8C5" w14:textId="7A38836E"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64568383" w14:textId="3DE2EB10" w:rsidR="00034B40" w:rsidRPr="00034B40" w:rsidRDefault="00034B40" w:rsidP="00034B40">
            <w:pPr>
              <w:spacing w:line="360" w:lineRule="auto"/>
              <w:jc w:val="center"/>
              <w:rPr>
                <w:sz w:val="18"/>
                <w:szCs w:val="18"/>
              </w:rPr>
            </w:pPr>
            <w:r w:rsidRPr="00034B40">
              <w:rPr>
                <w:sz w:val="18"/>
              </w:rPr>
              <w:t>190</w:t>
            </w:r>
          </w:p>
        </w:tc>
        <w:tc>
          <w:tcPr>
            <w:tcW w:w="984" w:type="dxa"/>
          </w:tcPr>
          <w:p w14:paraId="66003066" w14:textId="24773814" w:rsidR="00034B40" w:rsidRPr="00034B40" w:rsidRDefault="00034B40" w:rsidP="00034B40">
            <w:pPr>
              <w:spacing w:line="360" w:lineRule="auto"/>
              <w:jc w:val="center"/>
              <w:rPr>
                <w:sz w:val="18"/>
                <w:szCs w:val="18"/>
              </w:rPr>
            </w:pPr>
            <w:r w:rsidRPr="00034B40">
              <w:rPr>
                <w:sz w:val="18"/>
              </w:rPr>
              <w:t>14,07</w:t>
            </w:r>
          </w:p>
        </w:tc>
        <w:tc>
          <w:tcPr>
            <w:tcW w:w="1432" w:type="dxa"/>
          </w:tcPr>
          <w:p w14:paraId="304DA3E7" w14:textId="34557483" w:rsidR="00034B40" w:rsidRPr="00034B40" w:rsidRDefault="00034B40" w:rsidP="00034B40">
            <w:pPr>
              <w:spacing w:line="360" w:lineRule="auto"/>
              <w:jc w:val="center"/>
              <w:rPr>
                <w:sz w:val="18"/>
                <w:szCs w:val="18"/>
              </w:rPr>
            </w:pPr>
            <w:r w:rsidRPr="00034B40">
              <w:rPr>
                <w:sz w:val="18"/>
              </w:rPr>
              <w:t>175,93</w:t>
            </w:r>
          </w:p>
        </w:tc>
      </w:tr>
      <w:tr w:rsidR="00034B40" w:rsidRPr="001D40FE" w14:paraId="1DDE201A" w14:textId="77777777" w:rsidTr="00A24B94">
        <w:tc>
          <w:tcPr>
            <w:tcW w:w="9062" w:type="dxa"/>
            <w:gridSpan w:val="4"/>
          </w:tcPr>
          <w:p w14:paraId="627AD8DA" w14:textId="0155773C" w:rsidR="00034B40" w:rsidRPr="00034B40" w:rsidRDefault="00034B40" w:rsidP="00034B40">
            <w:pPr>
              <w:spacing w:line="360" w:lineRule="auto"/>
              <w:rPr>
                <w:b/>
                <w:sz w:val="18"/>
                <w:szCs w:val="18"/>
              </w:rPr>
            </w:pPr>
            <w:r w:rsidRPr="00034B40">
              <w:rPr>
                <w:b/>
                <w:sz w:val="18"/>
              </w:rPr>
              <w:t>Lekcje muzealne w języku polskim dla grup specjalnych (60 minut)</w:t>
            </w:r>
          </w:p>
        </w:tc>
      </w:tr>
      <w:tr w:rsidR="00034B40" w:rsidRPr="001D40FE" w14:paraId="18088C72" w14:textId="77777777" w:rsidTr="00A24B94">
        <w:tc>
          <w:tcPr>
            <w:tcW w:w="5103" w:type="dxa"/>
          </w:tcPr>
          <w:p w14:paraId="6D82576A" w14:textId="15234E69" w:rsidR="00034B40" w:rsidRPr="00034B40" w:rsidRDefault="00034B40" w:rsidP="00034B40">
            <w:pPr>
              <w:spacing w:line="360" w:lineRule="auto"/>
              <w:rPr>
                <w:sz w:val="18"/>
                <w:szCs w:val="18"/>
              </w:rPr>
            </w:pPr>
            <w:r w:rsidRPr="00034B40">
              <w:rPr>
                <w:sz w:val="18"/>
              </w:rPr>
              <w:t>Bilet dla uczestnika</w:t>
            </w:r>
          </w:p>
        </w:tc>
        <w:tc>
          <w:tcPr>
            <w:tcW w:w="1543" w:type="dxa"/>
          </w:tcPr>
          <w:p w14:paraId="3C6072C5" w14:textId="0BC7CDD4" w:rsidR="00034B40" w:rsidRPr="00034B40" w:rsidRDefault="00034B40" w:rsidP="00034B40">
            <w:pPr>
              <w:spacing w:line="360" w:lineRule="auto"/>
              <w:jc w:val="center"/>
              <w:rPr>
                <w:sz w:val="18"/>
                <w:szCs w:val="18"/>
              </w:rPr>
            </w:pPr>
            <w:r w:rsidRPr="00034B40">
              <w:rPr>
                <w:sz w:val="18"/>
              </w:rPr>
              <w:t>10</w:t>
            </w:r>
          </w:p>
        </w:tc>
        <w:tc>
          <w:tcPr>
            <w:tcW w:w="984" w:type="dxa"/>
          </w:tcPr>
          <w:p w14:paraId="5B1FD3BF" w14:textId="4ACBAF60" w:rsidR="00034B40" w:rsidRPr="00034B40" w:rsidRDefault="00034B40" w:rsidP="00034B40">
            <w:pPr>
              <w:spacing w:line="360" w:lineRule="auto"/>
              <w:jc w:val="center"/>
              <w:rPr>
                <w:sz w:val="18"/>
                <w:szCs w:val="18"/>
              </w:rPr>
            </w:pPr>
            <w:r w:rsidRPr="00034B40">
              <w:rPr>
                <w:sz w:val="18"/>
              </w:rPr>
              <w:t>0,74</w:t>
            </w:r>
          </w:p>
        </w:tc>
        <w:tc>
          <w:tcPr>
            <w:tcW w:w="1432" w:type="dxa"/>
          </w:tcPr>
          <w:p w14:paraId="6F0B1A9B" w14:textId="28FABDD4" w:rsidR="00034B40" w:rsidRPr="00034B40" w:rsidRDefault="00034B40" w:rsidP="00034B40">
            <w:pPr>
              <w:spacing w:line="360" w:lineRule="auto"/>
              <w:jc w:val="center"/>
              <w:rPr>
                <w:sz w:val="18"/>
                <w:szCs w:val="18"/>
              </w:rPr>
            </w:pPr>
            <w:r w:rsidRPr="00034B40">
              <w:rPr>
                <w:sz w:val="18"/>
              </w:rPr>
              <w:t>9,26</w:t>
            </w:r>
          </w:p>
        </w:tc>
      </w:tr>
      <w:tr w:rsidR="00034B40" w:rsidRPr="001D40FE" w14:paraId="7BC6F0B2" w14:textId="77777777" w:rsidTr="00A24B94">
        <w:tc>
          <w:tcPr>
            <w:tcW w:w="5103" w:type="dxa"/>
          </w:tcPr>
          <w:p w14:paraId="1B00A6B1" w14:textId="6475A54E" w:rsidR="00034B40" w:rsidRPr="00034B40" w:rsidRDefault="00034B40" w:rsidP="00034B40">
            <w:pPr>
              <w:spacing w:line="360" w:lineRule="auto"/>
              <w:rPr>
                <w:sz w:val="18"/>
                <w:szCs w:val="18"/>
              </w:rPr>
            </w:pPr>
            <w:r w:rsidRPr="00034B40">
              <w:rPr>
                <w:sz w:val="18"/>
              </w:rPr>
              <w:t>Opłata minimalna**</w:t>
            </w:r>
          </w:p>
        </w:tc>
        <w:tc>
          <w:tcPr>
            <w:tcW w:w="1543" w:type="dxa"/>
          </w:tcPr>
          <w:p w14:paraId="03078D66" w14:textId="6FEB0506" w:rsidR="00034B40" w:rsidRPr="00034B40" w:rsidRDefault="00034B40" w:rsidP="00034B40">
            <w:pPr>
              <w:spacing w:line="360" w:lineRule="auto"/>
              <w:jc w:val="center"/>
              <w:rPr>
                <w:sz w:val="18"/>
                <w:szCs w:val="18"/>
              </w:rPr>
            </w:pPr>
            <w:r w:rsidRPr="00034B40">
              <w:rPr>
                <w:sz w:val="18"/>
              </w:rPr>
              <w:t>50</w:t>
            </w:r>
          </w:p>
        </w:tc>
        <w:tc>
          <w:tcPr>
            <w:tcW w:w="984" w:type="dxa"/>
          </w:tcPr>
          <w:p w14:paraId="53C84544" w14:textId="190BC463" w:rsidR="00034B40" w:rsidRPr="00034B40" w:rsidRDefault="00034B40" w:rsidP="00034B40">
            <w:pPr>
              <w:spacing w:line="360" w:lineRule="auto"/>
              <w:jc w:val="center"/>
              <w:rPr>
                <w:sz w:val="18"/>
                <w:szCs w:val="18"/>
              </w:rPr>
            </w:pPr>
            <w:r w:rsidRPr="00034B40">
              <w:rPr>
                <w:sz w:val="18"/>
              </w:rPr>
              <w:t>5,19</w:t>
            </w:r>
          </w:p>
        </w:tc>
        <w:tc>
          <w:tcPr>
            <w:tcW w:w="1432" w:type="dxa"/>
          </w:tcPr>
          <w:p w14:paraId="451618EC" w14:textId="238765A5" w:rsidR="00034B40" w:rsidRPr="00034B40" w:rsidRDefault="00034B40" w:rsidP="00034B40">
            <w:pPr>
              <w:spacing w:line="360" w:lineRule="auto"/>
              <w:jc w:val="center"/>
              <w:rPr>
                <w:sz w:val="18"/>
                <w:szCs w:val="18"/>
              </w:rPr>
            </w:pPr>
            <w:r w:rsidRPr="00034B40">
              <w:rPr>
                <w:sz w:val="18"/>
              </w:rPr>
              <w:t>64,81</w:t>
            </w:r>
          </w:p>
        </w:tc>
      </w:tr>
      <w:tr w:rsidR="00034B40" w:rsidRPr="001D40FE" w14:paraId="76ABEFE4" w14:textId="77777777" w:rsidTr="00A24B94">
        <w:tc>
          <w:tcPr>
            <w:tcW w:w="5103" w:type="dxa"/>
          </w:tcPr>
          <w:p w14:paraId="1A0CCA23" w14:textId="3BDF7F40" w:rsidR="00034B40" w:rsidRPr="00034B40" w:rsidRDefault="00034B40" w:rsidP="00034B40">
            <w:pPr>
              <w:spacing w:line="360" w:lineRule="auto"/>
              <w:rPr>
                <w:sz w:val="18"/>
                <w:szCs w:val="18"/>
              </w:rPr>
            </w:pPr>
            <w:r w:rsidRPr="00034B40">
              <w:rPr>
                <w:sz w:val="18"/>
              </w:rPr>
              <w:t>Opłata rezygnacyjna</w:t>
            </w:r>
          </w:p>
        </w:tc>
        <w:tc>
          <w:tcPr>
            <w:tcW w:w="1543" w:type="dxa"/>
          </w:tcPr>
          <w:p w14:paraId="77B362B9" w14:textId="0ABC8DB9" w:rsidR="00034B40" w:rsidRPr="00034B40" w:rsidRDefault="00034B40" w:rsidP="00034B40">
            <w:pPr>
              <w:spacing w:line="360" w:lineRule="auto"/>
              <w:jc w:val="center"/>
              <w:rPr>
                <w:sz w:val="18"/>
                <w:szCs w:val="18"/>
              </w:rPr>
            </w:pPr>
            <w:r w:rsidRPr="00034B40">
              <w:rPr>
                <w:sz w:val="18"/>
              </w:rPr>
              <w:t>95</w:t>
            </w:r>
          </w:p>
        </w:tc>
        <w:tc>
          <w:tcPr>
            <w:tcW w:w="984" w:type="dxa"/>
          </w:tcPr>
          <w:p w14:paraId="37DF5462" w14:textId="4C5E4F21" w:rsidR="00034B40" w:rsidRPr="00034B40" w:rsidRDefault="00034B40" w:rsidP="00034B40">
            <w:pPr>
              <w:spacing w:line="360" w:lineRule="auto"/>
              <w:jc w:val="center"/>
              <w:rPr>
                <w:sz w:val="18"/>
                <w:szCs w:val="18"/>
              </w:rPr>
            </w:pPr>
            <w:r w:rsidRPr="00034B40">
              <w:rPr>
                <w:sz w:val="18"/>
              </w:rPr>
              <w:t>7,04</w:t>
            </w:r>
          </w:p>
        </w:tc>
        <w:tc>
          <w:tcPr>
            <w:tcW w:w="1432" w:type="dxa"/>
          </w:tcPr>
          <w:p w14:paraId="0DB51323" w14:textId="1A41726B" w:rsidR="00034B40" w:rsidRPr="00034B40" w:rsidRDefault="00034B40" w:rsidP="00034B40">
            <w:pPr>
              <w:spacing w:line="360" w:lineRule="auto"/>
              <w:jc w:val="center"/>
              <w:rPr>
                <w:sz w:val="18"/>
                <w:szCs w:val="18"/>
              </w:rPr>
            </w:pPr>
            <w:r w:rsidRPr="00034B40">
              <w:rPr>
                <w:sz w:val="18"/>
              </w:rPr>
              <w:t>87,96</w:t>
            </w:r>
          </w:p>
        </w:tc>
      </w:tr>
      <w:tr w:rsidR="00034B40" w:rsidRPr="001D40FE" w14:paraId="6801964A" w14:textId="77777777" w:rsidTr="00A24B94">
        <w:tc>
          <w:tcPr>
            <w:tcW w:w="9062" w:type="dxa"/>
            <w:gridSpan w:val="4"/>
          </w:tcPr>
          <w:p w14:paraId="3D1EF74A" w14:textId="3532B3AD" w:rsidR="00034B40" w:rsidRPr="00034B40" w:rsidRDefault="00034B40" w:rsidP="00034B40">
            <w:pPr>
              <w:spacing w:line="360" w:lineRule="auto"/>
              <w:rPr>
                <w:b/>
                <w:sz w:val="18"/>
                <w:szCs w:val="18"/>
              </w:rPr>
            </w:pPr>
            <w:r w:rsidRPr="00034B40">
              <w:rPr>
                <w:b/>
                <w:sz w:val="18"/>
              </w:rPr>
              <w:t>Lekcje muzealne w formierni w języku polskim (120 minut)</w:t>
            </w:r>
          </w:p>
        </w:tc>
      </w:tr>
      <w:tr w:rsidR="00034B40" w:rsidRPr="001D40FE" w14:paraId="2F830C09" w14:textId="77777777" w:rsidTr="00A24B94">
        <w:tc>
          <w:tcPr>
            <w:tcW w:w="5103" w:type="dxa"/>
          </w:tcPr>
          <w:p w14:paraId="1FEF8EDE" w14:textId="79E726FC" w:rsidR="00034B40" w:rsidRPr="00034B40" w:rsidRDefault="00034B40" w:rsidP="00034B40">
            <w:pPr>
              <w:spacing w:line="360" w:lineRule="auto"/>
              <w:rPr>
                <w:sz w:val="18"/>
                <w:szCs w:val="18"/>
              </w:rPr>
            </w:pPr>
            <w:r w:rsidRPr="00034B40">
              <w:rPr>
                <w:sz w:val="18"/>
              </w:rPr>
              <w:t>Bilet dla uczestnika</w:t>
            </w:r>
          </w:p>
        </w:tc>
        <w:tc>
          <w:tcPr>
            <w:tcW w:w="1543" w:type="dxa"/>
          </w:tcPr>
          <w:p w14:paraId="4448A966" w14:textId="3D004588" w:rsidR="00034B40" w:rsidRPr="00034B40" w:rsidRDefault="00034B40" w:rsidP="00034B40">
            <w:pPr>
              <w:spacing w:line="360" w:lineRule="auto"/>
              <w:jc w:val="center"/>
              <w:rPr>
                <w:sz w:val="18"/>
                <w:szCs w:val="18"/>
              </w:rPr>
            </w:pPr>
            <w:r w:rsidRPr="00034B40">
              <w:rPr>
                <w:sz w:val="18"/>
              </w:rPr>
              <w:t>22</w:t>
            </w:r>
          </w:p>
        </w:tc>
        <w:tc>
          <w:tcPr>
            <w:tcW w:w="984" w:type="dxa"/>
          </w:tcPr>
          <w:p w14:paraId="32978439" w14:textId="783CFC9E" w:rsidR="00034B40" w:rsidRPr="00034B40" w:rsidRDefault="00034B40" w:rsidP="00034B40">
            <w:pPr>
              <w:spacing w:line="360" w:lineRule="auto"/>
              <w:jc w:val="center"/>
              <w:rPr>
                <w:sz w:val="18"/>
                <w:szCs w:val="18"/>
              </w:rPr>
            </w:pPr>
            <w:r w:rsidRPr="00034B40">
              <w:rPr>
                <w:sz w:val="18"/>
              </w:rPr>
              <w:t>1,63</w:t>
            </w:r>
          </w:p>
        </w:tc>
        <w:tc>
          <w:tcPr>
            <w:tcW w:w="1432" w:type="dxa"/>
          </w:tcPr>
          <w:p w14:paraId="79B85432" w14:textId="577DA3DF" w:rsidR="00034B40" w:rsidRPr="00034B40" w:rsidRDefault="00034B40" w:rsidP="00034B40">
            <w:pPr>
              <w:spacing w:line="360" w:lineRule="auto"/>
              <w:jc w:val="center"/>
              <w:rPr>
                <w:sz w:val="18"/>
                <w:szCs w:val="18"/>
              </w:rPr>
            </w:pPr>
            <w:r w:rsidRPr="00034B40">
              <w:rPr>
                <w:sz w:val="18"/>
              </w:rPr>
              <w:t>20,37</w:t>
            </w:r>
          </w:p>
        </w:tc>
      </w:tr>
      <w:tr w:rsidR="00034B40" w:rsidRPr="001D40FE" w14:paraId="04CDE4F6" w14:textId="77777777" w:rsidTr="00A24B94">
        <w:tc>
          <w:tcPr>
            <w:tcW w:w="5103" w:type="dxa"/>
          </w:tcPr>
          <w:p w14:paraId="51717123" w14:textId="6A88BAEC" w:rsidR="00034B40" w:rsidRPr="00034B40" w:rsidRDefault="00034B40" w:rsidP="00034B40">
            <w:pPr>
              <w:spacing w:line="360" w:lineRule="auto"/>
              <w:rPr>
                <w:sz w:val="18"/>
                <w:szCs w:val="18"/>
              </w:rPr>
            </w:pPr>
            <w:r w:rsidRPr="00034B40">
              <w:rPr>
                <w:sz w:val="18"/>
              </w:rPr>
              <w:t>Opłata minimalna**</w:t>
            </w:r>
          </w:p>
        </w:tc>
        <w:tc>
          <w:tcPr>
            <w:tcW w:w="1543" w:type="dxa"/>
          </w:tcPr>
          <w:p w14:paraId="080E2A94" w14:textId="05C1016D" w:rsidR="00034B40" w:rsidRPr="00034B40" w:rsidRDefault="00034B40" w:rsidP="00034B40">
            <w:pPr>
              <w:spacing w:line="360" w:lineRule="auto"/>
              <w:jc w:val="center"/>
              <w:rPr>
                <w:sz w:val="18"/>
                <w:szCs w:val="18"/>
              </w:rPr>
            </w:pPr>
            <w:r w:rsidRPr="00034B40">
              <w:rPr>
                <w:sz w:val="18"/>
              </w:rPr>
              <w:t>190</w:t>
            </w:r>
          </w:p>
        </w:tc>
        <w:tc>
          <w:tcPr>
            <w:tcW w:w="984" w:type="dxa"/>
          </w:tcPr>
          <w:p w14:paraId="22842198" w14:textId="02F6F293" w:rsidR="00034B40" w:rsidRPr="00034B40" w:rsidRDefault="00034B40" w:rsidP="00034B40">
            <w:pPr>
              <w:spacing w:line="360" w:lineRule="auto"/>
              <w:jc w:val="center"/>
              <w:rPr>
                <w:sz w:val="18"/>
                <w:szCs w:val="18"/>
              </w:rPr>
            </w:pPr>
            <w:r w:rsidRPr="00034B40">
              <w:rPr>
                <w:sz w:val="18"/>
              </w:rPr>
              <w:t>14,07</w:t>
            </w:r>
          </w:p>
        </w:tc>
        <w:tc>
          <w:tcPr>
            <w:tcW w:w="1432" w:type="dxa"/>
          </w:tcPr>
          <w:p w14:paraId="4209960A" w14:textId="4E8C1938" w:rsidR="00034B40" w:rsidRPr="00034B40" w:rsidRDefault="00034B40" w:rsidP="00034B40">
            <w:pPr>
              <w:spacing w:line="360" w:lineRule="auto"/>
              <w:jc w:val="center"/>
              <w:rPr>
                <w:sz w:val="18"/>
                <w:szCs w:val="18"/>
              </w:rPr>
            </w:pPr>
            <w:r w:rsidRPr="00034B40">
              <w:rPr>
                <w:sz w:val="18"/>
              </w:rPr>
              <w:t>175,93</w:t>
            </w:r>
          </w:p>
        </w:tc>
      </w:tr>
      <w:tr w:rsidR="00034B40" w:rsidRPr="001D40FE" w14:paraId="0F4E5730" w14:textId="77777777" w:rsidTr="00A24B94">
        <w:tc>
          <w:tcPr>
            <w:tcW w:w="5103" w:type="dxa"/>
          </w:tcPr>
          <w:p w14:paraId="69D57759" w14:textId="58A258B2"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3D508433" w14:textId="730DD2AB" w:rsidR="00034B40" w:rsidRPr="00034B40" w:rsidRDefault="00034B40" w:rsidP="00034B40">
            <w:pPr>
              <w:spacing w:line="360" w:lineRule="auto"/>
              <w:jc w:val="center"/>
              <w:rPr>
                <w:sz w:val="18"/>
                <w:szCs w:val="18"/>
              </w:rPr>
            </w:pPr>
            <w:r w:rsidRPr="00034B40">
              <w:rPr>
                <w:sz w:val="18"/>
              </w:rPr>
              <w:t>190</w:t>
            </w:r>
          </w:p>
        </w:tc>
        <w:tc>
          <w:tcPr>
            <w:tcW w:w="984" w:type="dxa"/>
          </w:tcPr>
          <w:p w14:paraId="54EC5D76" w14:textId="68EB24BF" w:rsidR="00034B40" w:rsidRPr="00034B40" w:rsidRDefault="00034B40" w:rsidP="00034B40">
            <w:pPr>
              <w:spacing w:line="360" w:lineRule="auto"/>
              <w:jc w:val="center"/>
              <w:rPr>
                <w:sz w:val="18"/>
                <w:szCs w:val="18"/>
              </w:rPr>
            </w:pPr>
            <w:r w:rsidRPr="00034B40">
              <w:rPr>
                <w:sz w:val="18"/>
              </w:rPr>
              <w:t>14,07</w:t>
            </w:r>
          </w:p>
        </w:tc>
        <w:tc>
          <w:tcPr>
            <w:tcW w:w="1432" w:type="dxa"/>
          </w:tcPr>
          <w:p w14:paraId="0ACA55E8" w14:textId="79F05D7A" w:rsidR="00034B40" w:rsidRPr="00034B40" w:rsidRDefault="00034B40" w:rsidP="00034B40">
            <w:pPr>
              <w:spacing w:line="360" w:lineRule="auto"/>
              <w:jc w:val="center"/>
              <w:rPr>
                <w:sz w:val="18"/>
                <w:szCs w:val="18"/>
              </w:rPr>
            </w:pPr>
            <w:r w:rsidRPr="00034B40">
              <w:rPr>
                <w:sz w:val="18"/>
              </w:rPr>
              <w:t>175,93</w:t>
            </w:r>
          </w:p>
        </w:tc>
      </w:tr>
      <w:tr w:rsidR="00034B40" w:rsidRPr="001D40FE" w14:paraId="28D6C77E" w14:textId="77777777" w:rsidTr="00A24B94">
        <w:tc>
          <w:tcPr>
            <w:tcW w:w="9062" w:type="dxa"/>
            <w:gridSpan w:val="4"/>
          </w:tcPr>
          <w:p w14:paraId="4B737EDD" w14:textId="2EB59D42" w:rsidR="00034B40" w:rsidRPr="00034B40" w:rsidRDefault="00034B40" w:rsidP="00034B40">
            <w:pPr>
              <w:spacing w:line="360" w:lineRule="auto"/>
              <w:rPr>
                <w:sz w:val="18"/>
                <w:szCs w:val="18"/>
              </w:rPr>
            </w:pPr>
            <w:r w:rsidRPr="00034B40">
              <w:rPr>
                <w:b/>
                <w:sz w:val="18"/>
              </w:rPr>
              <w:t>Lekcje muzealne w formierni w języku obcym (120 minut)</w:t>
            </w:r>
          </w:p>
        </w:tc>
      </w:tr>
      <w:tr w:rsidR="00034B40" w:rsidRPr="001D40FE" w14:paraId="137823F0" w14:textId="77777777" w:rsidTr="00A24B94">
        <w:tc>
          <w:tcPr>
            <w:tcW w:w="5103" w:type="dxa"/>
          </w:tcPr>
          <w:p w14:paraId="52AFF321" w14:textId="3329DDB3" w:rsidR="00034B40" w:rsidRPr="00034B40" w:rsidRDefault="00034B40" w:rsidP="00034B40">
            <w:pPr>
              <w:spacing w:line="360" w:lineRule="auto"/>
              <w:rPr>
                <w:sz w:val="18"/>
                <w:szCs w:val="18"/>
              </w:rPr>
            </w:pPr>
            <w:r w:rsidRPr="00034B40">
              <w:rPr>
                <w:sz w:val="18"/>
              </w:rPr>
              <w:t>Bilet dla uczestnika</w:t>
            </w:r>
          </w:p>
        </w:tc>
        <w:tc>
          <w:tcPr>
            <w:tcW w:w="1543" w:type="dxa"/>
          </w:tcPr>
          <w:p w14:paraId="430F2855" w14:textId="50F6908A" w:rsidR="00034B40" w:rsidRPr="00034B40" w:rsidRDefault="00034B40" w:rsidP="00034B40">
            <w:pPr>
              <w:spacing w:line="360" w:lineRule="auto"/>
              <w:jc w:val="center"/>
              <w:rPr>
                <w:sz w:val="18"/>
                <w:szCs w:val="18"/>
              </w:rPr>
            </w:pPr>
            <w:r w:rsidRPr="00034B40">
              <w:rPr>
                <w:sz w:val="18"/>
              </w:rPr>
              <w:t>44</w:t>
            </w:r>
          </w:p>
        </w:tc>
        <w:tc>
          <w:tcPr>
            <w:tcW w:w="984" w:type="dxa"/>
          </w:tcPr>
          <w:p w14:paraId="378B1B92" w14:textId="79F26165" w:rsidR="00034B40" w:rsidRPr="00034B40" w:rsidRDefault="00034B40" w:rsidP="00034B40">
            <w:pPr>
              <w:spacing w:line="360" w:lineRule="auto"/>
              <w:jc w:val="center"/>
              <w:rPr>
                <w:sz w:val="18"/>
                <w:szCs w:val="18"/>
              </w:rPr>
            </w:pPr>
            <w:r w:rsidRPr="00034B40">
              <w:rPr>
                <w:sz w:val="18"/>
              </w:rPr>
              <w:t>2,96</w:t>
            </w:r>
          </w:p>
        </w:tc>
        <w:tc>
          <w:tcPr>
            <w:tcW w:w="1432" w:type="dxa"/>
          </w:tcPr>
          <w:p w14:paraId="6EAD8FF2" w14:textId="2EAFA4C6" w:rsidR="00034B40" w:rsidRPr="00034B40" w:rsidRDefault="00034B40" w:rsidP="00034B40">
            <w:pPr>
              <w:spacing w:line="360" w:lineRule="auto"/>
              <w:jc w:val="center"/>
              <w:rPr>
                <w:sz w:val="18"/>
                <w:szCs w:val="18"/>
              </w:rPr>
            </w:pPr>
            <w:r w:rsidRPr="00034B40">
              <w:rPr>
                <w:sz w:val="18"/>
              </w:rPr>
              <w:t>40,74</w:t>
            </w:r>
          </w:p>
        </w:tc>
      </w:tr>
      <w:tr w:rsidR="00034B40" w:rsidRPr="001D40FE" w14:paraId="64556B65" w14:textId="77777777" w:rsidTr="00A24B94">
        <w:tc>
          <w:tcPr>
            <w:tcW w:w="5103" w:type="dxa"/>
          </w:tcPr>
          <w:p w14:paraId="03076CC2" w14:textId="7765229C" w:rsidR="00034B40" w:rsidRPr="00034B40" w:rsidRDefault="00034B40" w:rsidP="00034B40">
            <w:pPr>
              <w:spacing w:line="360" w:lineRule="auto"/>
              <w:rPr>
                <w:sz w:val="18"/>
                <w:szCs w:val="18"/>
              </w:rPr>
            </w:pPr>
            <w:r w:rsidRPr="00034B40">
              <w:rPr>
                <w:sz w:val="18"/>
              </w:rPr>
              <w:t>Opłata minimalna**</w:t>
            </w:r>
          </w:p>
        </w:tc>
        <w:tc>
          <w:tcPr>
            <w:tcW w:w="1543" w:type="dxa"/>
          </w:tcPr>
          <w:p w14:paraId="4EE3F54A" w14:textId="21B1715F" w:rsidR="00034B40" w:rsidRPr="00034B40" w:rsidRDefault="00034B40" w:rsidP="00034B40">
            <w:pPr>
              <w:spacing w:line="360" w:lineRule="auto"/>
              <w:jc w:val="center"/>
              <w:rPr>
                <w:sz w:val="18"/>
                <w:szCs w:val="18"/>
              </w:rPr>
            </w:pPr>
            <w:r w:rsidRPr="00034B40">
              <w:rPr>
                <w:sz w:val="18"/>
              </w:rPr>
              <w:t>360</w:t>
            </w:r>
          </w:p>
        </w:tc>
        <w:tc>
          <w:tcPr>
            <w:tcW w:w="984" w:type="dxa"/>
          </w:tcPr>
          <w:p w14:paraId="1A45F52C" w14:textId="3A2B2571" w:rsidR="00034B40" w:rsidRPr="00034B40" w:rsidRDefault="00034B40" w:rsidP="00034B40">
            <w:pPr>
              <w:spacing w:line="360" w:lineRule="auto"/>
              <w:jc w:val="center"/>
              <w:rPr>
                <w:sz w:val="18"/>
                <w:szCs w:val="18"/>
              </w:rPr>
            </w:pPr>
            <w:r w:rsidRPr="00034B40">
              <w:rPr>
                <w:sz w:val="18"/>
              </w:rPr>
              <w:t>26,67</w:t>
            </w:r>
          </w:p>
        </w:tc>
        <w:tc>
          <w:tcPr>
            <w:tcW w:w="1432" w:type="dxa"/>
          </w:tcPr>
          <w:p w14:paraId="08DB68F0" w14:textId="7FBF8A11" w:rsidR="00034B40" w:rsidRPr="00034B40" w:rsidRDefault="00034B40" w:rsidP="00034B40">
            <w:pPr>
              <w:spacing w:line="360" w:lineRule="auto"/>
              <w:jc w:val="center"/>
              <w:rPr>
                <w:sz w:val="18"/>
                <w:szCs w:val="18"/>
              </w:rPr>
            </w:pPr>
            <w:r w:rsidRPr="00034B40">
              <w:rPr>
                <w:sz w:val="18"/>
              </w:rPr>
              <w:t>333,33</w:t>
            </w:r>
          </w:p>
        </w:tc>
      </w:tr>
      <w:tr w:rsidR="00034B40" w:rsidRPr="001D40FE" w14:paraId="2B789A77" w14:textId="77777777" w:rsidTr="00A24B94">
        <w:tc>
          <w:tcPr>
            <w:tcW w:w="5103" w:type="dxa"/>
          </w:tcPr>
          <w:p w14:paraId="3C05E1FA" w14:textId="6D18F69A" w:rsidR="00034B40" w:rsidRPr="00034B40" w:rsidRDefault="00034B40" w:rsidP="00034B40">
            <w:pPr>
              <w:spacing w:line="360" w:lineRule="auto"/>
              <w:rPr>
                <w:sz w:val="18"/>
                <w:szCs w:val="18"/>
              </w:rPr>
            </w:pPr>
            <w:r w:rsidRPr="00034B40">
              <w:rPr>
                <w:sz w:val="18"/>
              </w:rPr>
              <w:t xml:space="preserve">Opłata rezygnacyjna </w:t>
            </w:r>
          </w:p>
        </w:tc>
        <w:tc>
          <w:tcPr>
            <w:tcW w:w="1543" w:type="dxa"/>
          </w:tcPr>
          <w:p w14:paraId="48BAF6F5" w14:textId="6E189EB1" w:rsidR="00034B40" w:rsidRPr="00034B40" w:rsidRDefault="00034B40" w:rsidP="00034B40">
            <w:pPr>
              <w:spacing w:line="360" w:lineRule="auto"/>
              <w:jc w:val="center"/>
              <w:rPr>
                <w:sz w:val="18"/>
                <w:szCs w:val="18"/>
              </w:rPr>
            </w:pPr>
            <w:r w:rsidRPr="00034B40">
              <w:rPr>
                <w:sz w:val="18"/>
              </w:rPr>
              <w:t>360</w:t>
            </w:r>
          </w:p>
        </w:tc>
        <w:tc>
          <w:tcPr>
            <w:tcW w:w="984" w:type="dxa"/>
          </w:tcPr>
          <w:p w14:paraId="47A0E541" w14:textId="564E6320" w:rsidR="00034B40" w:rsidRPr="00034B40" w:rsidRDefault="00034B40" w:rsidP="00034B40">
            <w:pPr>
              <w:spacing w:line="360" w:lineRule="auto"/>
              <w:jc w:val="center"/>
              <w:rPr>
                <w:sz w:val="18"/>
                <w:szCs w:val="18"/>
              </w:rPr>
            </w:pPr>
            <w:r w:rsidRPr="00034B40">
              <w:rPr>
                <w:sz w:val="18"/>
              </w:rPr>
              <w:t>26,67</w:t>
            </w:r>
          </w:p>
        </w:tc>
        <w:tc>
          <w:tcPr>
            <w:tcW w:w="1432" w:type="dxa"/>
          </w:tcPr>
          <w:p w14:paraId="0287B6B3" w14:textId="121ACB34" w:rsidR="00034B40" w:rsidRPr="00034B40" w:rsidRDefault="00034B40" w:rsidP="00034B40">
            <w:pPr>
              <w:spacing w:line="360" w:lineRule="auto"/>
              <w:jc w:val="center"/>
              <w:rPr>
                <w:sz w:val="18"/>
                <w:szCs w:val="18"/>
              </w:rPr>
            </w:pPr>
            <w:r w:rsidRPr="00034B40">
              <w:rPr>
                <w:sz w:val="18"/>
              </w:rPr>
              <w:t>333,33</w:t>
            </w:r>
          </w:p>
        </w:tc>
      </w:tr>
    </w:tbl>
    <w:p w14:paraId="4CCA8BDE" w14:textId="77777777" w:rsidR="001D40FE" w:rsidRDefault="001D40FE" w:rsidP="001D40FE">
      <w:pPr>
        <w:jc w:val="both"/>
        <w:rPr>
          <w:b/>
        </w:rPr>
      </w:pPr>
    </w:p>
    <w:p w14:paraId="11649CD1" w14:textId="77777777" w:rsidR="001D40FE" w:rsidRDefault="001D40FE" w:rsidP="001D40FE">
      <w:pPr>
        <w:jc w:val="both"/>
        <w:rPr>
          <w:sz w:val="18"/>
          <w:szCs w:val="18"/>
        </w:rPr>
      </w:pPr>
      <w:r>
        <w:rPr>
          <w:b/>
        </w:rPr>
        <w:t>*</w:t>
      </w:r>
      <w:r>
        <w:rPr>
          <w:b/>
          <w:sz w:val="18"/>
          <w:szCs w:val="18"/>
        </w:rPr>
        <w:t>Bilet dla</w:t>
      </w:r>
      <w:r w:rsidRPr="00F776EC">
        <w:rPr>
          <w:b/>
          <w:sz w:val="18"/>
          <w:szCs w:val="18"/>
        </w:rPr>
        <w:t xml:space="preserve"> uczestnika - </w:t>
      </w:r>
      <w:r>
        <w:rPr>
          <w:sz w:val="18"/>
          <w:szCs w:val="18"/>
        </w:rPr>
        <w:t>opłata</w:t>
      </w:r>
      <w:r w:rsidRPr="00F776EC">
        <w:rPr>
          <w:sz w:val="18"/>
          <w:szCs w:val="18"/>
        </w:rPr>
        <w:t xml:space="preserve"> </w:t>
      </w:r>
      <w:r>
        <w:rPr>
          <w:sz w:val="18"/>
          <w:szCs w:val="18"/>
        </w:rPr>
        <w:t xml:space="preserve">pobierana od </w:t>
      </w:r>
      <w:r w:rsidRPr="00F776EC">
        <w:rPr>
          <w:sz w:val="18"/>
          <w:szCs w:val="18"/>
        </w:rPr>
        <w:t xml:space="preserve">każdego uczestnika </w:t>
      </w:r>
    </w:p>
    <w:p w14:paraId="5BE0B73F" w14:textId="77777777" w:rsidR="001D40FE" w:rsidRPr="00062F94" w:rsidRDefault="001D40FE" w:rsidP="001D40FE">
      <w:pPr>
        <w:jc w:val="both"/>
        <w:rPr>
          <w:b/>
          <w:sz w:val="18"/>
          <w:szCs w:val="18"/>
        </w:rPr>
      </w:pPr>
      <w:r w:rsidRPr="00062F94">
        <w:rPr>
          <w:b/>
          <w:sz w:val="18"/>
          <w:szCs w:val="18"/>
        </w:rPr>
        <w:t>**Opłata minimalna dla grup specjalnych</w:t>
      </w:r>
      <w:r>
        <w:rPr>
          <w:b/>
          <w:sz w:val="18"/>
          <w:szCs w:val="18"/>
        </w:rPr>
        <w:t>-</w:t>
      </w:r>
      <w:r w:rsidRPr="00062F94">
        <w:rPr>
          <w:sz w:val="18"/>
          <w:szCs w:val="18"/>
        </w:rPr>
        <w:t xml:space="preserve"> </w:t>
      </w:r>
      <w:r w:rsidRPr="00F776EC">
        <w:rPr>
          <w:sz w:val="18"/>
          <w:szCs w:val="18"/>
        </w:rPr>
        <w:t>opłata</w:t>
      </w:r>
      <w:r>
        <w:rPr>
          <w:sz w:val="18"/>
          <w:szCs w:val="18"/>
        </w:rPr>
        <w:t xml:space="preserve"> pobierana</w:t>
      </w:r>
      <w:r w:rsidRPr="00F776EC">
        <w:rPr>
          <w:sz w:val="18"/>
          <w:szCs w:val="18"/>
        </w:rPr>
        <w:t xml:space="preserve"> </w:t>
      </w:r>
      <w:r>
        <w:rPr>
          <w:sz w:val="18"/>
          <w:szCs w:val="18"/>
        </w:rPr>
        <w:t>od całej grupy w przypadku grupy liczącej 5 osób lub mniej niż 5 osób.</w:t>
      </w:r>
    </w:p>
    <w:p w14:paraId="56E2C400" w14:textId="6EF61D61" w:rsidR="001D40FE" w:rsidRPr="00F776EC" w:rsidRDefault="001D40FE" w:rsidP="001D40FE">
      <w:pPr>
        <w:jc w:val="both"/>
        <w:rPr>
          <w:sz w:val="18"/>
          <w:szCs w:val="18"/>
        </w:rPr>
      </w:pPr>
      <w:r w:rsidRPr="004544A9">
        <w:rPr>
          <w:b/>
          <w:sz w:val="18"/>
          <w:szCs w:val="18"/>
        </w:rPr>
        <w:t>Opłata minimalna</w:t>
      </w:r>
      <w:r>
        <w:rPr>
          <w:sz w:val="18"/>
          <w:szCs w:val="18"/>
        </w:rPr>
        <w:t xml:space="preserve"> - </w:t>
      </w:r>
      <w:r w:rsidRPr="00F776EC">
        <w:rPr>
          <w:sz w:val="18"/>
          <w:szCs w:val="18"/>
        </w:rPr>
        <w:t>opłata</w:t>
      </w:r>
      <w:r>
        <w:rPr>
          <w:sz w:val="18"/>
          <w:szCs w:val="18"/>
        </w:rPr>
        <w:t xml:space="preserve"> pobierana</w:t>
      </w:r>
      <w:r w:rsidRPr="00F776EC">
        <w:rPr>
          <w:sz w:val="18"/>
          <w:szCs w:val="18"/>
        </w:rPr>
        <w:t xml:space="preserve"> </w:t>
      </w:r>
      <w:r>
        <w:rPr>
          <w:sz w:val="18"/>
          <w:szCs w:val="18"/>
        </w:rPr>
        <w:t xml:space="preserve">od całej grupy w przypadku grupy liczącej mniej niż 7 osób. </w:t>
      </w:r>
    </w:p>
    <w:p w14:paraId="54862537" w14:textId="77777777" w:rsidR="001D40FE" w:rsidRPr="00E25C0E" w:rsidRDefault="001D40FE" w:rsidP="001D40FE">
      <w:pPr>
        <w:jc w:val="both"/>
        <w:rPr>
          <w:sz w:val="18"/>
          <w:szCs w:val="18"/>
        </w:rPr>
      </w:pPr>
      <w:r w:rsidRPr="007A1963">
        <w:rPr>
          <w:b/>
          <w:sz w:val="18"/>
          <w:szCs w:val="18"/>
        </w:rPr>
        <w:lastRenderedPageBreak/>
        <w:t xml:space="preserve">Opłata rezygnacyjna – </w:t>
      </w:r>
      <w:r w:rsidRPr="007A1963">
        <w:rPr>
          <w:sz w:val="18"/>
          <w:szCs w:val="18"/>
        </w:rPr>
        <w:t xml:space="preserve">opłata za gotowość Muzeum do przeprowadzenia lekcji muzealnej, </w:t>
      </w:r>
      <w:r>
        <w:rPr>
          <w:sz w:val="18"/>
          <w:szCs w:val="18"/>
        </w:rPr>
        <w:t xml:space="preserve">pobierana od grupy </w:t>
      </w:r>
      <w:r w:rsidRPr="007A1963">
        <w:rPr>
          <w:sz w:val="18"/>
          <w:szCs w:val="18"/>
        </w:rPr>
        <w:t xml:space="preserve">w </w:t>
      </w:r>
      <w:r>
        <w:rPr>
          <w:sz w:val="18"/>
          <w:szCs w:val="18"/>
        </w:rPr>
        <w:t>sytuacji</w:t>
      </w:r>
      <w:r w:rsidRPr="007A1963">
        <w:rPr>
          <w:sz w:val="18"/>
          <w:szCs w:val="18"/>
        </w:rPr>
        <w:t xml:space="preserve"> odwołania lekcji</w:t>
      </w:r>
      <w:r>
        <w:rPr>
          <w:sz w:val="18"/>
          <w:szCs w:val="18"/>
        </w:rPr>
        <w:t xml:space="preserve"> przez grupę </w:t>
      </w:r>
      <w:r w:rsidRPr="007A1963">
        <w:rPr>
          <w:sz w:val="18"/>
          <w:szCs w:val="18"/>
        </w:rPr>
        <w:t>w terminie</w:t>
      </w:r>
      <w:r w:rsidRPr="007A1963">
        <w:rPr>
          <w:b/>
          <w:sz w:val="18"/>
          <w:szCs w:val="18"/>
        </w:rPr>
        <w:t xml:space="preserve"> </w:t>
      </w:r>
      <w:r w:rsidRPr="007A1963">
        <w:rPr>
          <w:sz w:val="18"/>
          <w:szCs w:val="18"/>
        </w:rPr>
        <w:t>krótszym niż 72 godzin</w:t>
      </w:r>
      <w:r>
        <w:rPr>
          <w:sz w:val="18"/>
          <w:szCs w:val="18"/>
        </w:rPr>
        <w:t>y</w:t>
      </w:r>
      <w:r w:rsidRPr="007A1963">
        <w:rPr>
          <w:sz w:val="18"/>
          <w:szCs w:val="18"/>
        </w:rPr>
        <w:t xml:space="preserve"> przed planowan</w:t>
      </w:r>
      <w:r>
        <w:rPr>
          <w:sz w:val="18"/>
          <w:szCs w:val="18"/>
        </w:rPr>
        <w:t>ą</w:t>
      </w:r>
      <w:r w:rsidRPr="007A1963">
        <w:rPr>
          <w:sz w:val="18"/>
          <w:szCs w:val="18"/>
        </w:rPr>
        <w:t xml:space="preserve"> </w:t>
      </w:r>
      <w:r>
        <w:rPr>
          <w:sz w:val="18"/>
          <w:szCs w:val="18"/>
        </w:rPr>
        <w:t xml:space="preserve">godziną </w:t>
      </w:r>
      <w:r w:rsidRPr="007A1963">
        <w:rPr>
          <w:sz w:val="18"/>
          <w:szCs w:val="18"/>
        </w:rPr>
        <w:t>rozpoczęcia lekcji albo nieprzybycia na lekcję bez poinformowania o tym Muzeum.</w:t>
      </w:r>
    </w:p>
    <w:p w14:paraId="4F617822" w14:textId="77777777" w:rsidR="008D1234" w:rsidRPr="008D1234" w:rsidRDefault="008D1234" w:rsidP="008D1234">
      <w:pPr>
        <w:jc w:val="both"/>
        <w:rPr>
          <w:sz w:val="12"/>
          <w:szCs w:val="18"/>
        </w:rPr>
      </w:pPr>
    </w:p>
    <w:p w14:paraId="5D3C2CED" w14:textId="77777777" w:rsidR="00AB4663" w:rsidRPr="008D1234" w:rsidRDefault="00AB4663" w:rsidP="00AB4663">
      <w:pPr>
        <w:spacing w:after="0" w:line="240" w:lineRule="auto"/>
        <w:outlineLvl w:val="0"/>
        <w:rPr>
          <w:rFonts w:cs="Times New Roman"/>
          <w:b/>
          <w:sz w:val="15"/>
          <w:szCs w:val="15"/>
        </w:rPr>
      </w:pPr>
      <w:r w:rsidRPr="008D1234">
        <w:rPr>
          <w:rFonts w:cs="Times New Roman"/>
          <w:b/>
          <w:sz w:val="15"/>
          <w:szCs w:val="15"/>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lastRenderedPageBreak/>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A649E" w14:textId="77777777" w:rsidR="007E2C2F" w:rsidRDefault="007E2C2F" w:rsidP="00792E72">
      <w:pPr>
        <w:spacing w:after="0" w:line="240" w:lineRule="auto"/>
      </w:pPr>
      <w:r>
        <w:separator/>
      </w:r>
    </w:p>
  </w:endnote>
  <w:endnote w:type="continuationSeparator" w:id="0">
    <w:p w14:paraId="654247AD" w14:textId="77777777" w:rsidR="007E2C2F" w:rsidRDefault="007E2C2F"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D1B54" w14:textId="77777777" w:rsidR="007E2C2F" w:rsidRDefault="007E2C2F" w:rsidP="00792E72">
      <w:pPr>
        <w:spacing w:after="0" w:line="240" w:lineRule="auto"/>
      </w:pPr>
      <w:r>
        <w:separator/>
      </w:r>
    </w:p>
  </w:footnote>
  <w:footnote w:type="continuationSeparator" w:id="0">
    <w:p w14:paraId="157A9F3C" w14:textId="77777777" w:rsidR="007E2C2F" w:rsidRDefault="007E2C2F"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40"/>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1B1C"/>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216"/>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A78B5"/>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2C2F"/>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B0A"/>
    <w:rsid w:val="008C7E67"/>
    <w:rsid w:val="008D068C"/>
    <w:rsid w:val="008D1234"/>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164B"/>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3A4C"/>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1D76"/>
    <w:rsid w:val="00D823D9"/>
    <w:rsid w:val="00D82DA3"/>
    <w:rsid w:val="00D83A12"/>
    <w:rsid w:val="00D83F94"/>
    <w:rsid w:val="00D85A39"/>
    <w:rsid w:val="00D9168F"/>
    <w:rsid w:val="00D96C43"/>
    <w:rsid w:val="00DA0EEE"/>
    <w:rsid w:val="00DA3E9D"/>
    <w:rsid w:val="00DB03E0"/>
    <w:rsid w:val="00DB3F0B"/>
    <w:rsid w:val="00DC347C"/>
    <w:rsid w:val="00DC7EF9"/>
    <w:rsid w:val="00DD2E6E"/>
    <w:rsid w:val="00DD3D6B"/>
    <w:rsid w:val="00DD517B"/>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43A8"/>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rezerwacje@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131B-0B42-4C17-A1C2-AA2CB142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1938</Words>
  <Characters>11631</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25</cp:revision>
  <cp:lastPrinted>2015-09-08T08:16:00Z</cp:lastPrinted>
  <dcterms:created xsi:type="dcterms:W3CDTF">2021-05-11T10:20:00Z</dcterms:created>
  <dcterms:modified xsi:type="dcterms:W3CDTF">2023-10-20T12:50:00Z</dcterms:modified>
</cp:coreProperties>
</file>